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83" w:rsidRPr="00F1118D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118D">
        <w:rPr>
          <w:rFonts w:ascii="Times New Roman" w:hAnsi="Times New Roman" w:cs="Times New Roman"/>
          <w:sz w:val="24"/>
          <w:szCs w:val="24"/>
        </w:rPr>
        <w:t>РЕЕСТР ОБЪЕКТОВ МУНИЦИПАЛЬНОГО ИМУЩЕСТВА</w:t>
      </w:r>
    </w:p>
    <w:p w:rsidR="00156E83" w:rsidRPr="00F1118D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118D">
        <w:rPr>
          <w:rFonts w:ascii="Times New Roman" w:hAnsi="Times New Roman" w:cs="Times New Roman"/>
          <w:sz w:val="24"/>
          <w:szCs w:val="24"/>
        </w:rPr>
        <w:t>БОЛЬШЕДМИТРИЕВСКОГО МУНИЦИПАЛЬНОГО ОБРАЗОВАНИЯ</w:t>
      </w:r>
    </w:p>
    <w:p w:rsidR="00156E83" w:rsidRPr="00F1118D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118D">
        <w:rPr>
          <w:rFonts w:ascii="Times New Roman" w:hAnsi="Times New Roman" w:cs="Times New Roman"/>
          <w:sz w:val="24"/>
          <w:szCs w:val="24"/>
        </w:rPr>
        <w:t>ЛЫСОГОРСКОГО МУНИЦИПАЛЬНОГО РАЙОНА</w:t>
      </w:r>
    </w:p>
    <w:p w:rsidR="00156E83" w:rsidRPr="00F1118D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118D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156E83" w:rsidRPr="00F1118D" w:rsidRDefault="00156E83" w:rsidP="009B19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56E83" w:rsidRPr="00F1118D" w:rsidRDefault="00156E83" w:rsidP="009B193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F1118D">
        <w:rPr>
          <w:rFonts w:ascii="Times New Roman" w:hAnsi="Times New Roman" w:cs="Times New Roman"/>
          <w:sz w:val="24"/>
          <w:szCs w:val="24"/>
        </w:rPr>
        <w:t>РАЗДЕЛ 1. Сведения о муниципальном недвижимом имуществе.</w:t>
      </w:r>
    </w:p>
    <w:p w:rsidR="00156E83" w:rsidRPr="00F1118D" w:rsidRDefault="00F1118D" w:rsidP="00156E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01</w:t>
      </w:r>
      <w:r w:rsidR="00371618" w:rsidRPr="00F111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 2022</w:t>
      </w:r>
      <w:r w:rsidR="00C21F22" w:rsidRPr="00F1118D"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Style w:val="a3"/>
        <w:tblW w:w="0" w:type="auto"/>
        <w:tblInd w:w="-390" w:type="dxa"/>
        <w:tblLayout w:type="fixed"/>
        <w:tblLook w:val="04A0"/>
      </w:tblPr>
      <w:tblGrid>
        <w:gridCol w:w="498"/>
        <w:gridCol w:w="1701"/>
        <w:gridCol w:w="1701"/>
        <w:gridCol w:w="2268"/>
        <w:gridCol w:w="993"/>
        <w:gridCol w:w="1275"/>
        <w:gridCol w:w="1134"/>
        <w:gridCol w:w="1276"/>
        <w:gridCol w:w="1843"/>
        <w:gridCol w:w="1559"/>
        <w:gridCol w:w="1451"/>
        <w:gridCol w:w="15"/>
        <w:gridCol w:w="15"/>
      </w:tblGrid>
      <w:tr w:rsidR="00156E83" w:rsidRPr="00F1118D" w:rsidTr="009B1936">
        <w:trPr>
          <w:trHeight w:val="7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Реестровый номер</w:t>
            </w:r>
          </w:p>
        </w:tc>
        <w:tc>
          <w:tcPr>
            <w:tcW w:w="1701" w:type="dxa"/>
            <w:vMerge w:val="restart"/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 </w:t>
            </w:r>
            <w:proofErr w:type="gram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недвижимого</w:t>
            </w:r>
            <w:proofErr w:type="gramEnd"/>
          </w:p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имущества</w:t>
            </w:r>
          </w:p>
        </w:tc>
        <w:tc>
          <w:tcPr>
            <w:tcW w:w="1701" w:type="dxa"/>
            <w:vMerge w:val="restart"/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Адрес места</w:t>
            </w:r>
          </w:p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(местоположение) недвижимого имущества</w:t>
            </w:r>
          </w:p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nil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nil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Реквизиты документов-оснований возникновения (прекращения) права </w:t>
            </w:r>
            <w:proofErr w:type="spell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gram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.с</w:t>
            </w:r>
            <w:proofErr w:type="gram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об</w:t>
            </w:r>
            <w:proofErr w:type="spell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 правообладателе муниципального </w:t>
            </w:r>
            <w:proofErr w:type="spell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. имущества</w:t>
            </w:r>
          </w:p>
        </w:tc>
        <w:tc>
          <w:tcPr>
            <w:tcW w:w="148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56E83" w:rsidRPr="00F1118D" w:rsidRDefault="00156E83" w:rsidP="0049048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Сведения об установленных в отношении </w:t>
            </w:r>
            <w:proofErr w:type="spell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недвиж</w:t>
            </w:r>
            <w:proofErr w:type="spell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имущества ограничениях (обременениях) с указанием основания и даты их возникновения и </w:t>
            </w:r>
            <w:proofErr w:type="spellStart"/>
            <w:proofErr w:type="gram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и</w:t>
            </w:r>
            <w:proofErr w:type="spellEnd"/>
            <w:proofErr w:type="gram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прекращения</w:t>
            </w:r>
          </w:p>
        </w:tc>
      </w:tr>
      <w:tr w:rsidR="00156E83" w:rsidRPr="00F1118D" w:rsidTr="009B1936">
        <w:trPr>
          <w:trHeight w:val="60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Площадь кв. м., протяженность, </w:t>
            </w:r>
            <w:proofErr w:type="gram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proofErr w:type="gramEnd"/>
          </w:p>
        </w:tc>
        <w:tc>
          <w:tcPr>
            <w:tcW w:w="127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Балансовая стоимость тыс. руб. (начисленная амортизация-износ)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Кадастровая стоимость, тыс. руб.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Дата </w:t>
            </w:r>
            <w:proofErr w:type="spell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вознкновения</w:t>
            </w:r>
            <w:proofErr w:type="spell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прекращения права </w:t>
            </w:r>
            <w:proofErr w:type="spell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мун</w:t>
            </w:r>
            <w:proofErr w:type="spell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proofErr w:type="spellStart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>соб</w:t>
            </w:r>
            <w:proofErr w:type="spellEnd"/>
            <w:r w:rsidRPr="00F1118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</w:rPr>
            </w:pPr>
          </w:p>
        </w:tc>
      </w:tr>
      <w:tr w:rsidR="00156E83" w:rsidRPr="00F1118D" w:rsidTr="009B1936">
        <w:trPr>
          <w:trHeight w:val="1313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ул. Советская, д.45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63:225:002:000105960:А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93, 0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108, 074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402, 763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18.04.2008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АБ 882773 от 18.04.2008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Здание администрации с пристройкой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, ул. Советская, д.15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63:225:002:000105660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118, 5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274,252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18.04.2008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АБ 882774 от 18.04.2008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ул. Советская д.54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63:225:002:000102770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364,3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640,882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 –АВ 407764 от 22.08.2009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водонапорную башню,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водозабор 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Саратовская область, Лысогорский район, село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63:225:002:000106130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3 кв.м.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кв.м.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3600 м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407762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Насосную станцию подъема,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водопровод,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63:225:001:020170140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3,4 кв.м.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4 кв.м.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690 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950 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2150 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60 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2100 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407763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Сооружение, включающее в себя: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водонапорную башню,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водозабор,</w:t>
            </w:r>
          </w:p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водопровод 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Золотая Гора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63:225:002:000106160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3,6 кв.м.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3,6 кв.м.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15 кв.м.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2150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407761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gridAfter w:val="1"/>
          <w:wAfter w:w="15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общественно-деловых целей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село Большая Дмитриевка, улица Советская, д.54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64:19:140248:0011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2952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22.08.2009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407765 от 22.08.2009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6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1 км. Северо-восточнее села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64:19:120102:75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7636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566674 от 26.11.2009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1 км. Северо-западнее села Большая Дмитриевка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64:19:140102:55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12760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26.11.2009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566675 от 26.11.2009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118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="00EE534F" w:rsidRPr="00F11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Саратовская область, Лысогорский район, 300 м. юго-восточнее деревни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Висловка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64:19:140105:2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1402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16.10.2010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 АВ 878900 от 16.10.2010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6E83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EE534F" w:rsidRPr="00F1118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участок, предназначенный для организации ритуальных услуг и содержания мест захоронения</w:t>
            </w:r>
          </w:p>
        </w:tc>
        <w:tc>
          <w:tcPr>
            <w:tcW w:w="1701" w:type="dxa"/>
          </w:tcPr>
          <w:p w:rsidR="00156E83" w:rsidRPr="00F1118D" w:rsidRDefault="00156E83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область, Лысогорский район, 500 м. северо-западнее села Золотая Гора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64:19:12103:136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10433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E83" w:rsidRPr="00F1118D" w:rsidRDefault="009B1936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15.10.2010</w:t>
            </w:r>
            <w:r w:rsidR="00156E83" w:rsidRPr="00F1118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64-АВ 878928 от 15.10.2010 г.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83" w:rsidRPr="00F1118D" w:rsidRDefault="00156E83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C712C4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712C4" w:rsidRPr="00F1118D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534F" w:rsidRPr="00F1118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C712C4" w:rsidRPr="00F1118D" w:rsidRDefault="00C712C4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180+/-4,70 м.кв.</w:t>
            </w:r>
          </w:p>
        </w:tc>
        <w:tc>
          <w:tcPr>
            <w:tcW w:w="1701" w:type="dxa"/>
          </w:tcPr>
          <w:p w:rsidR="00C712C4" w:rsidRPr="00F1118D" w:rsidRDefault="00C712C4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C712C4" w:rsidRPr="00F1118D" w:rsidRDefault="00C712C4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C712C4" w:rsidRPr="00F1118D" w:rsidRDefault="00C712C4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C712C4" w:rsidRPr="00F1118D" w:rsidRDefault="00C712C4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F1118D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64:19:140248:159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F1118D" w:rsidRDefault="00C712C4" w:rsidP="009B19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180+/-4,70 кв.м.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F1118D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F1118D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C4" w:rsidRPr="00F1118D" w:rsidRDefault="00C712C4" w:rsidP="009B19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14.06.2018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F1118D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</w:t>
            </w:r>
          </w:p>
          <w:p w:rsidR="00C712C4" w:rsidRPr="00F1118D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Лысогорского муниципального района</w:t>
            </w:r>
          </w:p>
          <w:p w:rsidR="00C712C4" w:rsidRPr="00F1118D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Саратовской области</w:t>
            </w:r>
          </w:p>
          <w:p w:rsidR="00C712C4" w:rsidRPr="00F1118D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 01.06.2018 г. № 237;</w:t>
            </w:r>
          </w:p>
          <w:p w:rsidR="00C712C4" w:rsidRPr="00F1118D" w:rsidRDefault="00C712C4" w:rsidP="009B1936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п. 3 ст. 3.1. Федерального закона «О введении в действие Земельного кодекса Российской Федерации </w:t>
            </w:r>
          </w:p>
          <w:p w:rsidR="00C712C4" w:rsidRPr="00F1118D" w:rsidRDefault="00C712C4" w:rsidP="00941F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 25.10.2001 г. № 137-ФЗ»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F1118D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2C4" w:rsidRPr="00F1118D" w:rsidRDefault="00C712C4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E534F" w:rsidRPr="00F1118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Комплекс для </w:t>
            </w:r>
            <w:proofErr w:type="spellStart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Воркаута</w:t>
            </w:r>
            <w:proofErr w:type="spellEnd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 с турниками и брусьями</w:t>
            </w:r>
          </w:p>
          <w:p w:rsidR="000278B0" w:rsidRPr="00F1118D" w:rsidRDefault="000278B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F1118D" w:rsidRDefault="000278B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ул. Кооперативная.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93 650,37</w:t>
            </w:r>
          </w:p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</w:t>
            </w:r>
            <w:r w:rsidR="002B4927" w:rsidRPr="00F1118D">
              <w:rPr>
                <w:rFonts w:ascii="Times New Roman" w:hAnsi="Times New Roman" w:cs="Times New Roman"/>
                <w:sz w:val="18"/>
                <w:szCs w:val="18"/>
              </w:rPr>
              <w:t>20.09.2018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Pr="00F1118D" w:rsidRDefault="00EE534F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701" w:type="dxa"/>
          </w:tcPr>
          <w:p w:rsidR="000278B0" w:rsidRPr="00F1118D" w:rsidRDefault="000278B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Турник двойной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разноуровневый</w:t>
            </w:r>
            <w:proofErr w:type="spellEnd"/>
          </w:p>
        </w:tc>
        <w:tc>
          <w:tcPr>
            <w:tcW w:w="1701" w:type="dxa"/>
          </w:tcPr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F1118D" w:rsidRDefault="000278B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49 235,00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</w:t>
            </w:r>
            <w:r w:rsidR="002B4927" w:rsidRPr="00F1118D">
              <w:rPr>
                <w:rFonts w:ascii="Times New Roman" w:hAnsi="Times New Roman" w:cs="Times New Roman"/>
                <w:sz w:val="18"/>
                <w:szCs w:val="18"/>
              </w:rPr>
              <w:t>20.09.2018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Pr="00F1118D" w:rsidRDefault="00EE534F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701" w:type="dxa"/>
          </w:tcPr>
          <w:p w:rsidR="000278B0" w:rsidRPr="00F1118D" w:rsidRDefault="000278B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Брусья закругленные</w:t>
            </w:r>
          </w:p>
        </w:tc>
        <w:tc>
          <w:tcPr>
            <w:tcW w:w="1701" w:type="dxa"/>
          </w:tcPr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F1118D" w:rsidRDefault="000278B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35 728,19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99429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</w:t>
            </w:r>
            <w:r w:rsidR="002B4927" w:rsidRPr="00F1118D">
              <w:rPr>
                <w:rFonts w:ascii="Times New Roman" w:hAnsi="Times New Roman" w:cs="Times New Roman"/>
                <w:sz w:val="18"/>
                <w:szCs w:val="18"/>
              </w:rPr>
              <w:t>20.09.2018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Pr="00F1118D" w:rsidRDefault="00EE534F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701" w:type="dxa"/>
          </w:tcPr>
          <w:p w:rsidR="000278B0" w:rsidRPr="00F1118D" w:rsidRDefault="000278B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Скамья для измерения гибкости</w:t>
            </w:r>
          </w:p>
        </w:tc>
        <w:tc>
          <w:tcPr>
            <w:tcW w:w="1701" w:type="dxa"/>
          </w:tcPr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Саратовская область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Лысогорский район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. Большая Дмитриевка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26 433,70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</w:t>
            </w:r>
            <w:r w:rsidR="002B4927" w:rsidRPr="00F1118D">
              <w:rPr>
                <w:rFonts w:ascii="Times New Roman" w:hAnsi="Times New Roman" w:cs="Times New Roman"/>
                <w:sz w:val="18"/>
                <w:szCs w:val="18"/>
              </w:rPr>
              <w:t>20.09.2018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0278B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278B0" w:rsidRPr="00F1118D" w:rsidRDefault="00EE534F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701" w:type="dxa"/>
          </w:tcPr>
          <w:p w:rsidR="000278B0" w:rsidRPr="00F1118D" w:rsidRDefault="000278B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Антитравматическое</w:t>
            </w:r>
            <w:proofErr w:type="spell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 покрытие</w:t>
            </w:r>
          </w:p>
        </w:tc>
        <w:tc>
          <w:tcPr>
            <w:tcW w:w="1701" w:type="dxa"/>
          </w:tcPr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0278B0" w:rsidRPr="00F1118D" w:rsidRDefault="000278B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141 480,57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8B0" w:rsidRPr="00F1118D" w:rsidRDefault="000278B0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12.11.2018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Акт приемки поставленного товара в соответствии с муниципальным контрактом от </w:t>
            </w:r>
            <w:r w:rsidR="002B4927" w:rsidRPr="00F1118D">
              <w:rPr>
                <w:rFonts w:ascii="Times New Roman" w:hAnsi="Times New Roman" w:cs="Times New Roman"/>
                <w:sz w:val="18"/>
                <w:szCs w:val="18"/>
              </w:rPr>
              <w:t>20.09.2018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 xml:space="preserve"> г. 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№ 0160300041418000002-0230339-01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8B0" w:rsidRPr="00F1118D" w:rsidRDefault="000278B0" w:rsidP="004D2B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9527B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«Юпитер»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Лысогорский 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Советская, 14А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06.08.2021 г. №108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соответствии с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Администрация Большедмитриевского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Отсутствие прав третьих лиц</w:t>
            </w:r>
          </w:p>
        </w:tc>
      </w:tr>
      <w:tr w:rsidR="0049527B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Качалка-балансир деревянная (с резинкой)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Советская, 14А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16 500,00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06.08.2021 г. №108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9527B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Детская карусель Сказка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Советская, 14А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25 790,00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06.08.2021 г. №108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9527B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Песочница с навесом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Советская, 14А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20 740,00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06.08.2021 г. №108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9527B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Детские качели двухместные на цепях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Советская, 14А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19 320,00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06.08.2021 г. №108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9527B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Урна уличная Стандарт 20 л.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Советская, 14А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1 750,00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06.08.2021 г. №108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9527B" w:rsidRPr="00F1118D" w:rsidTr="001A1650">
        <w:trPr>
          <w:gridAfter w:val="2"/>
          <w:wAfter w:w="30" w:type="dxa"/>
          <w:trHeight w:val="27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Скамейка уличная Стандарт со спинкой</w:t>
            </w:r>
            <w:r w:rsidR="001A1650"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 (количество 2)</w:t>
            </w:r>
          </w:p>
        </w:tc>
        <w:tc>
          <w:tcPr>
            <w:tcW w:w="1701" w:type="dxa"/>
          </w:tcPr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49527B" w:rsidRPr="00F1118D" w:rsidRDefault="0049527B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ул. Советская, 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1A1650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11 000,00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7B" w:rsidRPr="00F1118D" w:rsidRDefault="0049527B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06.08.2021 г. №108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27B" w:rsidRPr="00F1118D" w:rsidRDefault="0049527B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523679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679" w:rsidRPr="00F1118D" w:rsidRDefault="00523679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1701" w:type="dxa"/>
          </w:tcPr>
          <w:p w:rsidR="00523679" w:rsidRPr="00F1118D" w:rsidRDefault="00523679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Ограждение Стандарт №1 (количество 31)</w:t>
            </w:r>
          </w:p>
        </w:tc>
        <w:tc>
          <w:tcPr>
            <w:tcW w:w="1701" w:type="dxa"/>
          </w:tcPr>
          <w:p w:rsidR="00523679" w:rsidRPr="00F1118D" w:rsidRDefault="00523679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523679" w:rsidRPr="00F1118D" w:rsidRDefault="00523679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523679" w:rsidRPr="00F1118D" w:rsidRDefault="00523679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Двоенка</w:t>
            </w:r>
            <w:proofErr w:type="spellEnd"/>
          </w:p>
          <w:p w:rsidR="00523679" w:rsidRPr="00F1118D" w:rsidRDefault="00523679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Советская, 14А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79" w:rsidRPr="00F1118D" w:rsidRDefault="00523679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79" w:rsidRPr="00F1118D" w:rsidRDefault="00523679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79" w:rsidRPr="00F1118D" w:rsidRDefault="00523679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151 900,00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79" w:rsidRPr="00F1118D" w:rsidRDefault="00523679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79" w:rsidRPr="00F1118D" w:rsidRDefault="00523679" w:rsidP="0099429A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06.08.2021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9" w:rsidRPr="00F1118D" w:rsidRDefault="00523679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06.08.2021 г. №108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9" w:rsidRPr="00F1118D" w:rsidRDefault="00523679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3679" w:rsidRPr="00F1118D" w:rsidRDefault="00523679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50F0F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0F0F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150F0F" w:rsidRPr="00F111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50F0F" w:rsidRPr="00F1118D" w:rsidRDefault="00150F0F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Детский игровой комплекс «Юпитер»</w:t>
            </w:r>
          </w:p>
        </w:tc>
        <w:tc>
          <w:tcPr>
            <w:tcW w:w="1701" w:type="dxa"/>
          </w:tcPr>
          <w:p w:rsidR="00150F0F" w:rsidRPr="00F1118D" w:rsidRDefault="00150F0F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50F0F" w:rsidRPr="00F1118D" w:rsidRDefault="00150F0F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50F0F" w:rsidRPr="00F1118D" w:rsidRDefault="00150F0F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50F0F" w:rsidRPr="00F1118D" w:rsidRDefault="00150F0F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F1118D" w:rsidRDefault="00150F0F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F1118D" w:rsidRDefault="00150F0F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F1118D" w:rsidRDefault="00150F0F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167 470,00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F1118D" w:rsidRDefault="00150F0F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F0F" w:rsidRPr="00F1118D" w:rsidRDefault="00150F0F" w:rsidP="0099429A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23.07.2021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0F" w:rsidRPr="00F1118D" w:rsidRDefault="00150F0F" w:rsidP="0099429A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23.07.2021 г. №109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0F" w:rsidRPr="00F1118D" w:rsidRDefault="00150F0F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F0F" w:rsidRPr="00F1118D" w:rsidRDefault="00150F0F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A165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650" w:rsidRPr="00F1118D" w:rsidRDefault="001A1650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701" w:type="dxa"/>
          </w:tcPr>
          <w:p w:rsidR="001A1650" w:rsidRPr="00F1118D" w:rsidRDefault="001A165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Детская карусель Сказка</w:t>
            </w:r>
          </w:p>
        </w:tc>
        <w:tc>
          <w:tcPr>
            <w:tcW w:w="1701" w:type="dxa"/>
          </w:tcPr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40 380,00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DA19C8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23.07.2021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23.07.2021 г. №109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A165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650" w:rsidRPr="00F1118D" w:rsidRDefault="001A1650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701" w:type="dxa"/>
          </w:tcPr>
          <w:p w:rsidR="001A1650" w:rsidRPr="00F1118D" w:rsidRDefault="001A165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Детские качели одноместные на цепях</w:t>
            </w:r>
          </w:p>
        </w:tc>
        <w:tc>
          <w:tcPr>
            <w:tcW w:w="1701" w:type="dxa"/>
          </w:tcPr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25 630,00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DA19C8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23.07.2021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23.07.2021 г. №109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A165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650" w:rsidRPr="00F1118D" w:rsidRDefault="001A1650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701" w:type="dxa"/>
          </w:tcPr>
          <w:p w:rsidR="001A1650" w:rsidRPr="00F1118D" w:rsidRDefault="001A165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Песочница Икар</w:t>
            </w:r>
          </w:p>
        </w:tc>
        <w:tc>
          <w:tcPr>
            <w:tcW w:w="1701" w:type="dxa"/>
          </w:tcPr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21 990,00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DA19C8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23.07.2021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23.07.2021 г. №109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1A1650" w:rsidRPr="00F1118D" w:rsidTr="009B1936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1650" w:rsidRPr="00F1118D" w:rsidRDefault="001A1650" w:rsidP="000D2B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701" w:type="dxa"/>
          </w:tcPr>
          <w:p w:rsidR="001A1650" w:rsidRPr="00F1118D" w:rsidRDefault="001A1650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Урна уличная Станда</w:t>
            </w:r>
            <w:proofErr w:type="gram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рт с кр</w:t>
            </w:r>
            <w:proofErr w:type="gram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ышей 50 л.</w:t>
            </w:r>
          </w:p>
        </w:tc>
        <w:tc>
          <w:tcPr>
            <w:tcW w:w="1701" w:type="dxa"/>
          </w:tcPr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Саратовская область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Лысогорский район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. Большая Дмитриевка</w:t>
            </w:r>
          </w:p>
          <w:p w:rsidR="001A1650" w:rsidRPr="00F1118D" w:rsidRDefault="001A1650" w:rsidP="0048572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ул. Советская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6 120,00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9942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50" w:rsidRPr="00F1118D" w:rsidRDefault="001A1650" w:rsidP="00DA19C8">
            <w:pPr>
              <w:rPr>
                <w:rFonts w:ascii="Times New Roman" w:hAnsi="Times New Roman" w:cs="Times New Roman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23.07.2021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 от 23.07.2021 г. №109 </w:t>
            </w: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в соответствии с договором от 11.06.2021 г. №84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650" w:rsidRPr="00F1118D" w:rsidRDefault="001A1650" w:rsidP="00DA19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lastRenderedPageBreak/>
              <w:t>31.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Заречная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32.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1 –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Заречный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33.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Советская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34.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1 –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35.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2 –ой Советский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36.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3 –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ий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lastRenderedPageBreak/>
              <w:t>37.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4 –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ый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Советский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38.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Школьная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39.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1-ый Школьный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40.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2-ой Школьный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41.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Кооперативная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42.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Рабочая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lastRenderedPageBreak/>
              <w:t>43.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Родниковая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44.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Родниковый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45.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Нижняя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46.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Молодежная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47.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Горная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48.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Октябрьская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lastRenderedPageBreak/>
              <w:t>49.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Большая Дмитриевка улица Мостовая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64:19:000000:9807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478,56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50.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Большая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Дмитриевка 1-ый Мостовой переулок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51.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Восточная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52.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Новая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53.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Советская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54.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Рабочая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lastRenderedPageBreak/>
              <w:t>55.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Озерная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56.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Центральная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57.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Верхняя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58.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Нагорная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59.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Двоенка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Набережная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60.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 улица Центральная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lastRenderedPageBreak/>
              <w:t>61.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 улица Озерная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62.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 улица Нагорная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63.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Золотая Гора улица Набережная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64.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Золотая</w:t>
            </w:r>
            <w:proofErr w:type="gram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Гора Огородный тупик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  <w:tr w:rsidR="0048572B" w:rsidRPr="00F1118D" w:rsidTr="0048572B">
        <w:trPr>
          <w:gridAfter w:val="2"/>
          <w:wAfter w:w="30" w:type="dxa"/>
          <w:trHeight w:val="6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</w:rPr>
            </w:pPr>
            <w:r w:rsidRPr="00F1118D">
              <w:rPr>
                <w:rFonts w:ascii="Times New Roman" w:hAnsi="Times New Roman" w:cs="Times New Roman"/>
                <w:color w:val="000000"/>
              </w:rPr>
              <w:t>65.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земельный участок (</w:t>
            </w: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размещения автомобильной дороги местного значения общего пользования</w:t>
            </w: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48572B" w:rsidRPr="00F1118D" w:rsidRDefault="0048572B" w:rsidP="0048572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д. </w:t>
            </w:r>
            <w:proofErr w:type="spellStart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Висловка</w:t>
            </w:r>
            <w:proofErr w:type="spellEnd"/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улица Садовая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 м.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2B" w:rsidRPr="00F1118D" w:rsidRDefault="0048572B" w:rsidP="000F4D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18D">
              <w:rPr>
                <w:rFonts w:ascii="Times New Roman" w:hAnsi="Times New Roman" w:cs="Times New Roman"/>
                <w:sz w:val="20"/>
                <w:szCs w:val="20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ст. 3.1.  Федерального  закона от 25.10.2001 № 137-ФЗ "О введении в действие Земельного кодекса Российской Федерации"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Администрация Большедмитриевского муниципального образования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72B" w:rsidRPr="00F1118D" w:rsidRDefault="0048572B" w:rsidP="000F4D2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1118D">
              <w:rPr>
                <w:rFonts w:ascii="Times New Roman" w:hAnsi="Times New Roman" w:cs="Times New Roman"/>
                <w:sz w:val="18"/>
                <w:szCs w:val="18"/>
              </w:rPr>
              <w:t>Отсутствие прав третьих лиц</w:t>
            </w:r>
          </w:p>
        </w:tc>
      </w:tr>
    </w:tbl>
    <w:p w:rsidR="008B51E8" w:rsidRPr="00F1118D" w:rsidRDefault="008B51E8" w:rsidP="0048572B">
      <w:pPr>
        <w:rPr>
          <w:rFonts w:ascii="Times New Roman" w:hAnsi="Times New Roman" w:cs="Times New Roman"/>
          <w:sz w:val="24"/>
          <w:szCs w:val="24"/>
        </w:rPr>
      </w:pPr>
    </w:p>
    <w:p w:rsidR="009B1936" w:rsidRPr="00F1118D" w:rsidRDefault="00156E83" w:rsidP="00620E31">
      <w:pPr>
        <w:jc w:val="center"/>
        <w:rPr>
          <w:rFonts w:ascii="Times New Roman" w:hAnsi="Times New Roman" w:cs="Times New Roman"/>
          <w:sz w:val="24"/>
          <w:szCs w:val="24"/>
        </w:rPr>
      </w:pPr>
      <w:r w:rsidRPr="00F1118D">
        <w:rPr>
          <w:rFonts w:ascii="Times New Roman" w:hAnsi="Times New Roman" w:cs="Times New Roman"/>
          <w:sz w:val="24"/>
          <w:szCs w:val="24"/>
        </w:rPr>
        <w:t>Глава Большедмитриевского муниципального о</w:t>
      </w:r>
      <w:r w:rsidR="00620E31" w:rsidRPr="00F1118D">
        <w:rPr>
          <w:rFonts w:ascii="Times New Roman" w:hAnsi="Times New Roman" w:cs="Times New Roman"/>
          <w:sz w:val="24"/>
          <w:szCs w:val="24"/>
        </w:rPr>
        <w:t>бразования</w:t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</w:r>
      <w:r w:rsidR="00620E31" w:rsidRPr="00F1118D">
        <w:rPr>
          <w:rFonts w:ascii="Times New Roman" w:hAnsi="Times New Roman" w:cs="Times New Roman"/>
          <w:sz w:val="24"/>
          <w:szCs w:val="24"/>
        </w:rPr>
        <w:tab/>
        <w:t>М.Н. Тулипкалиев</w:t>
      </w:r>
    </w:p>
    <w:sectPr w:rsidR="009B1936" w:rsidRPr="00F1118D" w:rsidSect="009B1936">
      <w:pgSz w:w="16838" w:h="11906" w:orient="landscape"/>
      <w:pgMar w:top="851" w:right="624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6E83"/>
    <w:rsid w:val="00007914"/>
    <w:rsid w:val="0001711E"/>
    <w:rsid w:val="000278B0"/>
    <w:rsid w:val="00063440"/>
    <w:rsid w:val="000B7BD0"/>
    <w:rsid w:val="000C25D2"/>
    <w:rsid w:val="000F1A27"/>
    <w:rsid w:val="0011745E"/>
    <w:rsid w:val="00150F0F"/>
    <w:rsid w:val="00153D80"/>
    <w:rsid w:val="00156E83"/>
    <w:rsid w:val="001831E0"/>
    <w:rsid w:val="001A1650"/>
    <w:rsid w:val="001D44CC"/>
    <w:rsid w:val="001F2F91"/>
    <w:rsid w:val="00287A05"/>
    <w:rsid w:val="002B4927"/>
    <w:rsid w:val="002E54AE"/>
    <w:rsid w:val="0030343F"/>
    <w:rsid w:val="00371618"/>
    <w:rsid w:val="003B26DD"/>
    <w:rsid w:val="003C6094"/>
    <w:rsid w:val="0048572B"/>
    <w:rsid w:val="0049048F"/>
    <w:rsid w:val="0049527B"/>
    <w:rsid w:val="004D2B85"/>
    <w:rsid w:val="00523679"/>
    <w:rsid w:val="005261C6"/>
    <w:rsid w:val="00562F78"/>
    <w:rsid w:val="006007FA"/>
    <w:rsid w:val="00620E31"/>
    <w:rsid w:val="00633FBE"/>
    <w:rsid w:val="00726C30"/>
    <w:rsid w:val="00775182"/>
    <w:rsid w:val="007931CF"/>
    <w:rsid w:val="00891211"/>
    <w:rsid w:val="008B24A5"/>
    <w:rsid w:val="008B51E8"/>
    <w:rsid w:val="00941F25"/>
    <w:rsid w:val="0099429A"/>
    <w:rsid w:val="009B1936"/>
    <w:rsid w:val="009D037A"/>
    <w:rsid w:val="00AF575E"/>
    <w:rsid w:val="00B936D7"/>
    <w:rsid w:val="00BB138E"/>
    <w:rsid w:val="00C21F22"/>
    <w:rsid w:val="00C33AE2"/>
    <w:rsid w:val="00C556C7"/>
    <w:rsid w:val="00C712C4"/>
    <w:rsid w:val="00CC13E2"/>
    <w:rsid w:val="00CE305E"/>
    <w:rsid w:val="00D26D0C"/>
    <w:rsid w:val="00D815C8"/>
    <w:rsid w:val="00E24C5E"/>
    <w:rsid w:val="00EE534F"/>
    <w:rsid w:val="00F077FB"/>
    <w:rsid w:val="00F11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E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B138E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7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14E0-B2F0-412B-AC4B-5A0006CE5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3616</Words>
  <Characters>20614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2021-09-29T07:17:00Z</dcterms:created>
  <dcterms:modified xsi:type="dcterms:W3CDTF">2022-01-13T12:45:00Z</dcterms:modified>
</cp:coreProperties>
</file>